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BD2" w:rsidRDefault="00BF4884">
      <w:pPr>
        <w:ind w:left="1416" w:firstLine="708"/>
        <w:rPr>
          <w:rFonts w:ascii="Book Antiqua" w:hAnsi="Book Antiqua"/>
          <w:b/>
          <w:bCs/>
          <w:sz w:val="44"/>
          <w:szCs w:val="44"/>
        </w:rPr>
      </w:pPr>
      <w:r>
        <w:rPr>
          <w:rFonts w:ascii="Book Antiqua" w:hAnsi="Book Antiqua"/>
          <w:b/>
          <w:bCs/>
          <w:sz w:val="44"/>
          <w:szCs w:val="44"/>
        </w:rPr>
        <w:t xml:space="preserve">      CONVOCAÇÃO</w:t>
      </w:r>
    </w:p>
    <w:p w:rsidR="00922BD2" w:rsidRDefault="00922BD2">
      <w:pPr>
        <w:jc w:val="both"/>
        <w:rPr>
          <w:rFonts w:ascii="Book Antiqua" w:hAnsi="Book Antiqua" w:cs="Arial"/>
          <w:sz w:val="26"/>
          <w:szCs w:val="26"/>
        </w:rPr>
      </w:pPr>
    </w:p>
    <w:p w:rsidR="00922BD2" w:rsidRDefault="00BF4884">
      <w:pPr>
        <w:jc w:val="both"/>
        <w:rPr>
          <w:rFonts w:ascii="Book Antiqua" w:hAnsi="Book Antiqua" w:cs="Arial"/>
          <w:sz w:val="26"/>
          <w:szCs w:val="26"/>
        </w:rPr>
      </w:pPr>
      <w:r>
        <w:rPr>
          <w:rFonts w:ascii="Book Antiqua" w:hAnsi="Book Antiqua" w:cs="Arial"/>
          <w:sz w:val="28"/>
          <w:szCs w:val="28"/>
        </w:rPr>
        <w:tab/>
        <w:t xml:space="preserve">                  </w:t>
      </w:r>
      <w:r>
        <w:rPr>
          <w:rFonts w:ascii="Book Antiqua" w:hAnsi="Book Antiqua" w:cs="Arial"/>
          <w:sz w:val="28"/>
          <w:szCs w:val="28"/>
        </w:rPr>
        <w:tab/>
      </w:r>
      <w:r>
        <w:rPr>
          <w:rFonts w:ascii="Book Antiqua" w:hAnsi="Book Antiqua" w:cs="Arial"/>
          <w:sz w:val="28"/>
          <w:szCs w:val="28"/>
        </w:rPr>
        <w:tab/>
      </w:r>
      <w:r>
        <w:rPr>
          <w:rFonts w:ascii="Book Antiqua" w:hAnsi="Book Antiqua" w:cs="Arial"/>
          <w:b/>
          <w:bCs/>
          <w:sz w:val="26"/>
          <w:szCs w:val="26"/>
        </w:rPr>
        <w:t>OILQUER JOÃO SOARES DOS SANTOS</w:t>
      </w:r>
      <w:r>
        <w:rPr>
          <w:rFonts w:ascii="Book Antiqua" w:hAnsi="Book Antiqua" w:cs="Arial"/>
          <w:sz w:val="26"/>
          <w:szCs w:val="26"/>
        </w:rPr>
        <w:t xml:space="preserve">, Vereador Presidente da Câmara Municipal de Vereadores, em atenção ao Ofício nº 016-02/2026 – GAB, de 13 de janeiro de 2026, de autoria do Poder Executivo, </w:t>
      </w:r>
      <w:r>
        <w:rPr>
          <w:rFonts w:ascii="Book Antiqua" w:hAnsi="Book Antiqua" w:cs="Arial"/>
          <w:b/>
          <w:sz w:val="26"/>
          <w:szCs w:val="26"/>
        </w:rPr>
        <w:t>CONVOCA</w:t>
      </w:r>
      <w:r>
        <w:rPr>
          <w:rFonts w:ascii="Book Antiqua" w:hAnsi="Book Antiqua" w:cs="Arial"/>
          <w:sz w:val="26"/>
          <w:szCs w:val="26"/>
        </w:rPr>
        <w:t xml:space="preserve"> os Senhores Vereadores abaixo relacionados para a Sessão Ext</w:t>
      </w:r>
      <w:r w:rsidR="00FB3B2F">
        <w:rPr>
          <w:rFonts w:ascii="Book Antiqua" w:hAnsi="Book Antiqua" w:cs="Arial"/>
          <w:sz w:val="26"/>
          <w:szCs w:val="26"/>
        </w:rPr>
        <w:t xml:space="preserve">raordinária </w:t>
      </w:r>
      <w:r>
        <w:rPr>
          <w:rFonts w:ascii="Book Antiqua" w:hAnsi="Book Antiqua" w:cs="Arial"/>
          <w:sz w:val="26"/>
          <w:szCs w:val="26"/>
        </w:rPr>
        <w:t>a ser realizada</w:t>
      </w:r>
      <w:r w:rsidR="00FB3B2F">
        <w:rPr>
          <w:rFonts w:ascii="Book Antiqua" w:hAnsi="Book Antiqua" w:cs="Arial"/>
          <w:sz w:val="26"/>
          <w:szCs w:val="26"/>
        </w:rPr>
        <w:t xml:space="preserve"> em ambiente virtual, </w:t>
      </w:r>
      <w:r>
        <w:rPr>
          <w:rFonts w:ascii="Book Antiqua" w:hAnsi="Book Antiqua" w:cs="Arial"/>
          <w:sz w:val="26"/>
          <w:szCs w:val="26"/>
        </w:rPr>
        <w:t xml:space="preserve">no dia </w:t>
      </w:r>
      <w:r w:rsidR="00FB3B2F">
        <w:rPr>
          <w:rFonts w:ascii="Book Antiqua" w:hAnsi="Book Antiqua" w:cs="Arial"/>
          <w:sz w:val="26"/>
          <w:szCs w:val="26"/>
        </w:rPr>
        <w:t xml:space="preserve">dezenove (19) </w:t>
      </w:r>
      <w:r w:rsidR="00626ABF">
        <w:rPr>
          <w:rFonts w:ascii="Book Antiqua" w:hAnsi="Book Antiqua" w:cs="Arial"/>
          <w:sz w:val="26"/>
          <w:szCs w:val="26"/>
        </w:rPr>
        <w:t>de janeiro de 2026, às catorze (14</w:t>
      </w:r>
      <w:r>
        <w:rPr>
          <w:rFonts w:ascii="Book Antiqua" w:hAnsi="Book Antiqua" w:cs="Arial"/>
          <w:sz w:val="26"/>
          <w:szCs w:val="26"/>
        </w:rPr>
        <w:t xml:space="preserve">:00 horas), para deliberação da seguinte ORDEM DO DIA: </w:t>
      </w:r>
    </w:p>
    <w:p w:rsidR="00922BD2" w:rsidRDefault="00922BD2">
      <w:pPr>
        <w:jc w:val="both"/>
        <w:rPr>
          <w:rFonts w:ascii="Book Antiqua" w:hAnsi="Book Antiqua" w:cs="Arial"/>
          <w:sz w:val="26"/>
          <w:szCs w:val="26"/>
        </w:rPr>
      </w:pPr>
    </w:p>
    <w:p w:rsidR="00922BD2" w:rsidRDefault="00BF4884">
      <w:pPr>
        <w:jc w:val="both"/>
        <w:rPr>
          <w:rFonts w:ascii="Book Antiqua" w:hAnsi="Book Antiqua" w:cs="Arial"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- Projeto de Lei nº 001-02/2026 -</w:t>
      </w:r>
      <w:r>
        <w:rPr>
          <w:rFonts w:ascii="Book Antiqua" w:eastAsia="Arial" w:hAnsi="Book Antiqua" w:cs="Arial"/>
          <w:sz w:val="26"/>
          <w:szCs w:val="26"/>
        </w:rPr>
        <w:t>Altera a Lei nº 11.966, de 25 de agosto de 2025, que dispõe sobre a cobrança da contribuição de melhoria decorrente da execução de obras públicas no Município de Lajeado.</w:t>
      </w:r>
    </w:p>
    <w:p w:rsidR="00922BD2" w:rsidRDefault="00922BD2">
      <w:pPr>
        <w:jc w:val="both"/>
        <w:rPr>
          <w:rFonts w:ascii="Book Antiqua" w:hAnsi="Book Antiqua" w:cs="Arial"/>
          <w:sz w:val="26"/>
          <w:szCs w:val="26"/>
        </w:rPr>
      </w:pPr>
    </w:p>
    <w:p w:rsidR="00922BD2" w:rsidRDefault="00BF4884">
      <w:pPr>
        <w:jc w:val="both"/>
        <w:rPr>
          <w:rFonts w:ascii="Book Antiqua" w:hAnsi="Book Antiqua" w:cs="Arial"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 xml:space="preserve">- Projeto de Lei nº 002-02/2026 – </w:t>
      </w:r>
      <w:r>
        <w:rPr>
          <w:rFonts w:ascii="Book Antiqua" w:hAnsi="Book Antiqua"/>
          <w:sz w:val="26"/>
          <w:szCs w:val="26"/>
        </w:rPr>
        <w:t xml:space="preserve">Autoriza a abertura de Crédito Suplementar. </w:t>
      </w:r>
    </w:p>
    <w:p w:rsidR="00922BD2" w:rsidRDefault="00922BD2">
      <w:pPr>
        <w:rPr>
          <w:rFonts w:ascii="Book Antiqua" w:hAnsi="Book Antiqua" w:cs="Arial"/>
          <w:sz w:val="26"/>
          <w:szCs w:val="26"/>
        </w:rPr>
      </w:pPr>
      <w:bookmarkStart w:id="0" w:name="_GoBack"/>
      <w:bookmarkEnd w:id="0"/>
    </w:p>
    <w:p w:rsidR="00922BD2" w:rsidRDefault="00BF4884">
      <w:pPr>
        <w:rPr>
          <w:rFonts w:ascii="Book Antiqua" w:hAnsi="Book Antiqua" w:cs="Arial"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 xml:space="preserve">- Projeto de Lei nº 003-02/2026 - </w:t>
      </w:r>
      <w:r>
        <w:rPr>
          <w:rFonts w:ascii="Book Antiqua" w:hAnsi="Book Antiqua"/>
          <w:sz w:val="26"/>
          <w:szCs w:val="26"/>
        </w:rPr>
        <w:t xml:space="preserve">Autoriza a abertura de Crédito Suplementar. </w:t>
      </w:r>
    </w:p>
    <w:p w:rsidR="00922BD2" w:rsidRDefault="00922BD2">
      <w:pPr>
        <w:rPr>
          <w:rFonts w:ascii="Book Antiqua" w:hAnsi="Book Antiqua" w:cs="Arial"/>
          <w:sz w:val="26"/>
          <w:szCs w:val="26"/>
        </w:rPr>
      </w:pPr>
    </w:p>
    <w:p w:rsidR="00922BD2" w:rsidRPr="00626ABF" w:rsidRDefault="00BF4884" w:rsidP="00626ABF">
      <w:pPr>
        <w:jc w:val="both"/>
        <w:rPr>
          <w:rFonts w:ascii="Book Antiqua" w:hAnsi="Book Antiqua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rFonts w:ascii="Book Antiqua" w:hAnsi="Book Antiqua"/>
          <w:b/>
          <w:sz w:val="26"/>
          <w:szCs w:val="26"/>
        </w:rPr>
        <w:t>- Projeto de Lei nº 004-02/2026 -</w:t>
      </w:r>
      <w:r w:rsidR="00626ABF" w:rsidRPr="00626ABF">
        <w:rPr>
          <w:rFonts w:ascii="Book Antiqua" w:hAnsi="Book Antiqua" w:hint="eastAsia"/>
          <w:sz w:val="26"/>
          <w:szCs w:val="26"/>
        </w:rPr>
        <w:t>Dispõe sobre a revisão geral anual dos</w:t>
      </w:r>
      <w:r w:rsidR="00626ABF" w:rsidRPr="00626ABF">
        <w:rPr>
          <w:rFonts w:ascii="Book Antiqua" w:hAnsi="Book Antiqua"/>
          <w:sz w:val="26"/>
          <w:szCs w:val="26"/>
        </w:rPr>
        <w:t xml:space="preserve"> </w:t>
      </w:r>
      <w:r w:rsidR="00626ABF" w:rsidRPr="00626ABF">
        <w:rPr>
          <w:rFonts w:ascii="Book Antiqua" w:hAnsi="Book Antiqua" w:hint="eastAsia"/>
          <w:sz w:val="26"/>
          <w:szCs w:val="26"/>
        </w:rPr>
        <w:t>servidores</w:t>
      </w:r>
      <w:r w:rsidR="00626ABF">
        <w:rPr>
          <w:rFonts w:ascii="Book Antiqua" w:hAnsi="Book Antiqua"/>
          <w:sz w:val="26"/>
          <w:szCs w:val="26"/>
        </w:rPr>
        <w:t xml:space="preserve"> públicos</w:t>
      </w:r>
      <w:r w:rsidR="00626ABF" w:rsidRPr="00626ABF">
        <w:rPr>
          <w:rFonts w:ascii="Book Antiqua" w:hAnsi="Book Antiqua" w:hint="eastAsia"/>
          <w:sz w:val="26"/>
          <w:szCs w:val="26"/>
        </w:rPr>
        <w:t xml:space="preserve"> municipais, fixa o valor</w:t>
      </w:r>
      <w:r w:rsidR="00626ABF" w:rsidRPr="00626ABF">
        <w:rPr>
          <w:rFonts w:ascii="Book Antiqua" w:hAnsi="Book Antiqua"/>
          <w:sz w:val="26"/>
          <w:szCs w:val="26"/>
        </w:rPr>
        <w:t xml:space="preserve"> </w:t>
      </w:r>
      <w:r w:rsidR="00626ABF" w:rsidRPr="00626ABF">
        <w:rPr>
          <w:rFonts w:ascii="Book Antiqua" w:hAnsi="Book Antiqua" w:hint="eastAsia"/>
          <w:sz w:val="26"/>
          <w:szCs w:val="26"/>
        </w:rPr>
        <w:t>do Padrão B</w:t>
      </w:r>
      <w:r w:rsidR="005A7B5D">
        <w:rPr>
          <w:rFonts w:ascii="Book Antiqua" w:hAnsi="Book Antiqua" w:hint="eastAsia"/>
          <w:sz w:val="26"/>
          <w:szCs w:val="26"/>
        </w:rPr>
        <w:t>á</w:t>
      </w:r>
      <w:proofErr w:type="spellStart"/>
      <w:r w:rsidR="00626ABF" w:rsidRPr="00626ABF">
        <w:rPr>
          <w:rFonts w:ascii="Book Antiqua" w:hAnsi="Book Antiqua" w:hint="eastAsia"/>
          <w:sz w:val="26"/>
          <w:szCs w:val="26"/>
        </w:rPr>
        <w:t>sico</w:t>
      </w:r>
      <w:proofErr w:type="spellEnd"/>
      <w:r w:rsidR="00626ABF" w:rsidRPr="00626ABF">
        <w:rPr>
          <w:rFonts w:ascii="Book Antiqua" w:hAnsi="Book Antiqua" w:hint="eastAsia"/>
          <w:sz w:val="26"/>
          <w:szCs w:val="26"/>
        </w:rPr>
        <w:t xml:space="preserve"> Referencial de</w:t>
      </w:r>
      <w:r w:rsidR="00626ABF" w:rsidRPr="00626ABF">
        <w:rPr>
          <w:rFonts w:ascii="Book Antiqua" w:hAnsi="Book Antiqua"/>
          <w:sz w:val="26"/>
          <w:szCs w:val="26"/>
        </w:rPr>
        <w:t xml:space="preserve"> </w:t>
      </w:r>
      <w:r w:rsidR="00626ABF" w:rsidRPr="00626ABF">
        <w:rPr>
          <w:rFonts w:ascii="Book Antiqua" w:hAnsi="Book Antiqua" w:hint="eastAsia"/>
          <w:sz w:val="26"/>
          <w:szCs w:val="26"/>
        </w:rPr>
        <w:t>Remuneração (PBRR) em R$ 944,86</w:t>
      </w:r>
      <w:r w:rsidR="00626ABF" w:rsidRPr="00626ABF">
        <w:rPr>
          <w:rFonts w:ascii="Book Antiqua" w:hAnsi="Book Antiqua"/>
          <w:sz w:val="26"/>
          <w:szCs w:val="26"/>
        </w:rPr>
        <w:t xml:space="preserve"> </w:t>
      </w:r>
      <w:r w:rsidR="00626ABF" w:rsidRPr="00626ABF">
        <w:rPr>
          <w:rFonts w:ascii="Book Antiqua" w:hAnsi="Book Antiqua" w:hint="eastAsia"/>
          <w:sz w:val="26"/>
          <w:szCs w:val="26"/>
        </w:rPr>
        <w:t>(novecentos e quarenta e quatro reais e</w:t>
      </w:r>
      <w:r w:rsidR="00626ABF" w:rsidRPr="00626ABF">
        <w:rPr>
          <w:rFonts w:ascii="Book Antiqua" w:hAnsi="Book Antiqua"/>
          <w:sz w:val="26"/>
          <w:szCs w:val="26"/>
        </w:rPr>
        <w:t xml:space="preserve"> </w:t>
      </w:r>
      <w:r w:rsidR="00626ABF" w:rsidRPr="00626ABF">
        <w:rPr>
          <w:rFonts w:ascii="Book Antiqua" w:hAnsi="Book Antiqua" w:hint="eastAsia"/>
          <w:sz w:val="26"/>
          <w:szCs w:val="26"/>
        </w:rPr>
        <w:t>oitenta e seis centavos) a partir de</w:t>
      </w:r>
      <w:r w:rsidR="00626ABF" w:rsidRPr="00626ABF">
        <w:rPr>
          <w:rFonts w:ascii="Book Antiqua" w:hAnsi="Book Antiqua"/>
          <w:sz w:val="26"/>
          <w:szCs w:val="26"/>
        </w:rPr>
        <w:t xml:space="preserve"> </w:t>
      </w:r>
      <w:r w:rsidR="00626ABF" w:rsidRPr="00626ABF">
        <w:rPr>
          <w:rFonts w:ascii="Book Antiqua" w:hAnsi="Book Antiqua" w:hint="eastAsia"/>
          <w:sz w:val="26"/>
          <w:szCs w:val="26"/>
        </w:rPr>
        <w:t>01/01/2026.</w:t>
      </w:r>
    </w:p>
    <w:p w:rsidR="00922BD2" w:rsidRPr="00626ABF" w:rsidRDefault="00922BD2">
      <w:pPr>
        <w:rPr>
          <w:rFonts w:ascii="Book Antiqua" w:hAnsi="Book Antiqua" w:cs="Arial"/>
          <w:sz w:val="26"/>
          <w:szCs w:val="26"/>
        </w:rPr>
      </w:pPr>
    </w:p>
    <w:p w:rsidR="00922BD2" w:rsidRPr="00626ABF" w:rsidRDefault="00BF4884" w:rsidP="00626ABF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 xml:space="preserve">- Projeto de Lei nº 005-02/2026 </w:t>
      </w:r>
      <w:r w:rsidRPr="00626ABF">
        <w:rPr>
          <w:rFonts w:ascii="Book Antiqua" w:hAnsi="Book Antiqua"/>
          <w:b/>
          <w:sz w:val="26"/>
          <w:szCs w:val="26"/>
        </w:rPr>
        <w:t>-</w:t>
      </w:r>
      <w:r w:rsidRPr="00626ABF">
        <w:rPr>
          <w:rFonts w:ascii="Book Antiqua" w:hAnsi="Book Antiqua"/>
          <w:sz w:val="26"/>
          <w:szCs w:val="26"/>
        </w:rPr>
        <w:t xml:space="preserve"> </w:t>
      </w:r>
      <w:r w:rsidR="00626ABF" w:rsidRPr="00626ABF">
        <w:rPr>
          <w:rFonts w:ascii="Book Antiqua" w:hAnsi="Book Antiqua"/>
          <w:sz w:val="26"/>
          <w:szCs w:val="26"/>
        </w:rPr>
        <w:t>Altera a Lei nº 11.333, de 14 de março de 2022, que dispõe sobre a concessão de vale- alimentação aos servidores públicos municipais.</w:t>
      </w:r>
    </w:p>
    <w:p w:rsidR="00922BD2" w:rsidRPr="00626ABF" w:rsidRDefault="00922BD2">
      <w:pPr>
        <w:rPr>
          <w:rFonts w:ascii="Book Antiqua" w:hAnsi="Book Antiqua" w:cs="Arial"/>
          <w:sz w:val="26"/>
          <w:szCs w:val="26"/>
        </w:rPr>
      </w:pPr>
    </w:p>
    <w:p w:rsidR="00922BD2" w:rsidRDefault="00BF4884">
      <w:pPr>
        <w:jc w:val="both"/>
        <w:rPr>
          <w:rFonts w:ascii="Book Antiqua" w:hAnsi="Book Antiqua" w:cs="Arial"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- Projeto de Lei CM nº 001-02/2026 -</w:t>
      </w:r>
      <w:r>
        <w:rPr>
          <w:rFonts w:ascii="Book Antiqua" w:hAnsi="Book Antiqua"/>
          <w:sz w:val="26"/>
          <w:szCs w:val="26"/>
        </w:rPr>
        <w:t xml:space="preserve"> Revisa os valores dos subsídios da Prefeita Municipal e Vice-Prefeito Municipal.</w:t>
      </w:r>
    </w:p>
    <w:p w:rsidR="00922BD2" w:rsidRDefault="00BF4884">
      <w:pPr>
        <w:pStyle w:val="Textbody"/>
        <w:spacing w:after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                 </w:t>
      </w:r>
    </w:p>
    <w:p w:rsidR="00922BD2" w:rsidRDefault="00BF4884">
      <w:pPr>
        <w:jc w:val="both"/>
        <w:rPr>
          <w:rFonts w:ascii="Book Antiqua" w:hAnsi="Book Antiqua" w:cs="Arial"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- Projeto de Lei CM nº 002-02/2026</w:t>
      </w:r>
      <w:r>
        <w:rPr>
          <w:rFonts w:ascii="Book Antiqua" w:hAnsi="Book Antiqua"/>
          <w:sz w:val="26"/>
          <w:szCs w:val="26"/>
        </w:rPr>
        <w:t xml:space="preserve"> - Revisa os valores dos subsídios dos Vereadores.</w:t>
      </w:r>
    </w:p>
    <w:p w:rsidR="00922BD2" w:rsidRDefault="00922BD2">
      <w:pPr>
        <w:pStyle w:val="Textbody"/>
        <w:spacing w:after="0"/>
        <w:jc w:val="both"/>
        <w:rPr>
          <w:rFonts w:ascii="Book Antiqua" w:hAnsi="Book Antiqua"/>
          <w:sz w:val="26"/>
          <w:szCs w:val="26"/>
        </w:rPr>
      </w:pPr>
    </w:p>
    <w:p w:rsidR="00922BD2" w:rsidRDefault="00BF4884">
      <w:pPr>
        <w:pStyle w:val="Textbody"/>
        <w:spacing w:after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 xml:space="preserve">- Projeto de Lei CM nº 003-02/2026 - </w:t>
      </w:r>
      <w:r>
        <w:rPr>
          <w:rFonts w:ascii="Book Antiqua" w:hAnsi="Book Antiqua"/>
          <w:sz w:val="26"/>
          <w:szCs w:val="26"/>
        </w:rPr>
        <w:t>Revisa os valores dos subsídios dos Secretários Municipais e Procurador Geral do Município.</w:t>
      </w:r>
    </w:p>
    <w:p w:rsidR="00922BD2" w:rsidRDefault="00922BD2">
      <w:pPr>
        <w:pStyle w:val="Textbody"/>
        <w:spacing w:after="0"/>
        <w:jc w:val="both"/>
        <w:rPr>
          <w:rFonts w:ascii="Book Antiqua" w:hAnsi="Book Antiqua"/>
          <w:sz w:val="26"/>
          <w:szCs w:val="26"/>
        </w:rPr>
      </w:pPr>
    </w:p>
    <w:p w:rsidR="005A7B5D" w:rsidRPr="005A7B5D" w:rsidRDefault="00BF4884" w:rsidP="005A7B5D">
      <w:pPr>
        <w:pStyle w:val="Textbody"/>
        <w:spacing w:after="0"/>
        <w:jc w:val="both"/>
        <w:rPr>
          <w:rFonts w:ascii="Book Antiqua" w:eastAsia="Times New Roman" w:hAnsi="Book Antiqua" w:cs="Arial"/>
          <w:color w:val="00000A"/>
          <w:sz w:val="26"/>
          <w:szCs w:val="26"/>
          <w:lang w:val="pt-BR" w:bidi="ar-SA"/>
        </w:rPr>
      </w:pPr>
      <w:r>
        <w:rPr>
          <w:rFonts w:ascii="Book Antiqua" w:hAnsi="Book Antiqua"/>
          <w:b/>
          <w:sz w:val="26"/>
          <w:szCs w:val="26"/>
        </w:rPr>
        <w:t xml:space="preserve">- Projeto de Lei CM nº 004-02/2026 </w:t>
      </w:r>
      <w:r w:rsidR="005A7B5D">
        <w:rPr>
          <w:rFonts w:ascii="Book Antiqua" w:hAnsi="Book Antiqua"/>
          <w:b/>
          <w:sz w:val="26"/>
          <w:szCs w:val="26"/>
        </w:rPr>
        <w:t>–</w:t>
      </w:r>
      <w:r>
        <w:rPr>
          <w:rFonts w:ascii="Book Antiqua" w:hAnsi="Book Antiqua"/>
          <w:sz w:val="26"/>
          <w:szCs w:val="26"/>
        </w:rPr>
        <w:t xml:space="preserve"> </w:t>
      </w:r>
      <w:r w:rsidR="005A7B5D" w:rsidRPr="005A7B5D">
        <w:rPr>
          <w:rFonts w:ascii="Book Antiqua" w:eastAsia="Times New Roman" w:hAnsi="Book Antiqua" w:cs="Arial"/>
          <w:iCs/>
          <w:color w:val="00000A"/>
          <w:sz w:val="26"/>
          <w:szCs w:val="26"/>
          <w:lang w:bidi="ar-SA"/>
        </w:rPr>
        <w:t>Dispõe sobre a revisão geral anual dos servidores públicos municipais do Poder Legislativo, fixa o valor do Padrão Básico Referencial de Remuneração (PBRR) em R$ 944,86 (novecentos e quarenta e quatro reais e  oitenta e seis centavos) a partir de 01/01/2026, altera a Lei 11.337 de 11 de março de 2022 e dá outras providências.</w:t>
      </w:r>
    </w:p>
    <w:p w:rsidR="005A7B5D" w:rsidRPr="00863973" w:rsidRDefault="005A7B5D">
      <w:pPr>
        <w:pStyle w:val="Textbody"/>
        <w:spacing w:after="0"/>
        <w:jc w:val="both"/>
        <w:rPr>
          <w:rFonts w:ascii="Book Antiqua" w:hAnsi="Book Antiqua"/>
          <w:sz w:val="26"/>
          <w:szCs w:val="26"/>
        </w:rPr>
      </w:pPr>
    </w:p>
    <w:p w:rsidR="00922BD2" w:rsidRDefault="00922BD2">
      <w:pPr>
        <w:pStyle w:val="Textbody"/>
        <w:spacing w:after="0"/>
        <w:jc w:val="both"/>
        <w:rPr>
          <w:rFonts w:ascii="Book Antiqua" w:hAnsi="Book Antiqua"/>
          <w:sz w:val="26"/>
          <w:szCs w:val="26"/>
        </w:rPr>
      </w:pPr>
    </w:p>
    <w:p w:rsidR="00922BD2" w:rsidRDefault="00922BD2">
      <w:pPr>
        <w:pStyle w:val="Textbody"/>
        <w:spacing w:after="0"/>
        <w:jc w:val="both"/>
        <w:rPr>
          <w:rFonts w:ascii="Book Antiqua" w:hAnsi="Book Antiqua"/>
          <w:sz w:val="26"/>
          <w:szCs w:val="26"/>
        </w:rPr>
      </w:pPr>
    </w:p>
    <w:p w:rsidR="00922BD2" w:rsidRDefault="00922BD2">
      <w:pPr>
        <w:pStyle w:val="Textbody"/>
        <w:spacing w:after="0"/>
        <w:jc w:val="both"/>
        <w:rPr>
          <w:rFonts w:ascii="Book Antiqua" w:hAnsi="Book Antiqua"/>
          <w:sz w:val="26"/>
          <w:szCs w:val="26"/>
        </w:rPr>
      </w:pPr>
    </w:p>
    <w:p w:rsidR="00922BD2" w:rsidRDefault="00BF4884">
      <w:pPr>
        <w:pStyle w:val="Textbody"/>
        <w:spacing w:after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          </w:t>
      </w:r>
    </w:p>
    <w:p w:rsidR="00922BD2" w:rsidRDefault="00922BD2">
      <w:pPr>
        <w:pStyle w:val="Textbody"/>
        <w:spacing w:after="0"/>
        <w:jc w:val="both"/>
        <w:rPr>
          <w:rFonts w:ascii="Book Antiqua" w:hAnsi="Book Antiqua"/>
          <w:sz w:val="26"/>
          <w:szCs w:val="26"/>
        </w:rPr>
      </w:pPr>
    </w:p>
    <w:p w:rsidR="00922BD2" w:rsidRDefault="00BF4884">
      <w:pPr>
        <w:pStyle w:val="Textbody"/>
        <w:spacing w:after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lastRenderedPageBreak/>
        <w:t>Ana Rita da Silva Azambuja ___________________________</w:t>
      </w:r>
    </w:p>
    <w:p w:rsidR="00922BD2" w:rsidRDefault="00922BD2">
      <w:pPr>
        <w:pStyle w:val="Textbody"/>
        <w:spacing w:after="0"/>
        <w:jc w:val="both"/>
        <w:rPr>
          <w:rFonts w:ascii="Book Antiqua" w:hAnsi="Book Antiqua"/>
          <w:sz w:val="26"/>
          <w:szCs w:val="26"/>
        </w:rPr>
      </w:pPr>
    </w:p>
    <w:p w:rsidR="00922BD2" w:rsidRDefault="00BF4884">
      <w:pPr>
        <w:pStyle w:val="Standard"/>
        <w:tabs>
          <w:tab w:val="left" w:pos="3969"/>
        </w:tabs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Antônio Marcos </w:t>
      </w:r>
      <w:proofErr w:type="spellStart"/>
      <w:r>
        <w:rPr>
          <w:rFonts w:ascii="Book Antiqua" w:hAnsi="Book Antiqua"/>
          <w:sz w:val="26"/>
          <w:szCs w:val="26"/>
        </w:rPr>
        <w:t>Schefer</w:t>
      </w:r>
      <w:proofErr w:type="spellEnd"/>
      <w:r>
        <w:rPr>
          <w:rFonts w:ascii="Book Antiqua" w:hAnsi="Book Antiqua"/>
          <w:sz w:val="26"/>
          <w:szCs w:val="26"/>
        </w:rPr>
        <w:t xml:space="preserve"> ________________________________                                                          </w:t>
      </w:r>
    </w:p>
    <w:p w:rsidR="00922BD2" w:rsidRDefault="00922BD2">
      <w:pPr>
        <w:tabs>
          <w:tab w:val="left" w:pos="2196"/>
        </w:tabs>
        <w:rPr>
          <w:rFonts w:ascii="Book Antiqua" w:hAnsi="Book Antiqua"/>
          <w:sz w:val="26"/>
          <w:szCs w:val="26"/>
        </w:rPr>
      </w:pPr>
    </w:p>
    <w:p w:rsidR="00922BD2" w:rsidRDefault="00BF4884">
      <w:pPr>
        <w:tabs>
          <w:tab w:val="left" w:pos="2196"/>
        </w:tabs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Antônio Marcos Silva de Oliveira________________________</w:t>
      </w:r>
    </w:p>
    <w:p w:rsidR="00922BD2" w:rsidRDefault="00BF4884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</w:t>
      </w:r>
    </w:p>
    <w:p w:rsidR="00922BD2" w:rsidRDefault="00BF4884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Aquiles José </w:t>
      </w:r>
      <w:proofErr w:type="spellStart"/>
      <w:r>
        <w:rPr>
          <w:rFonts w:ascii="Book Antiqua" w:hAnsi="Book Antiqua"/>
          <w:sz w:val="26"/>
          <w:szCs w:val="26"/>
        </w:rPr>
        <w:t>Mallmann</w:t>
      </w:r>
      <w:proofErr w:type="spellEnd"/>
      <w:r>
        <w:rPr>
          <w:rFonts w:ascii="Book Antiqua" w:hAnsi="Book Antiqua"/>
          <w:sz w:val="26"/>
          <w:szCs w:val="26"/>
        </w:rPr>
        <w:t>_________________________________</w:t>
      </w:r>
    </w:p>
    <w:p w:rsidR="00922BD2" w:rsidRDefault="00922BD2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</w:p>
    <w:p w:rsidR="00922BD2" w:rsidRDefault="00BF4884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Ederson Fernando </w:t>
      </w:r>
      <w:proofErr w:type="spellStart"/>
      <w:r>
        <w:rPr>
          <w:rFonts w:ascii="Book Antiqua" w:hAnsi="Book Antiqua"/>
          <w:sz w:val="26"/>
          <w:szCs w:val="26"/>
        </w:rPr>
        <w:t>Spohr</w:t>
      </w:r>
      <w:proofErr w:type="spellEnd"/>
      <w:r>
        <w:rPr>
          <w:rFonts w:ascii="Book Antiqua" w:hAnsi="Book Antiqua"/>
          <w:sz w:val="26"/>
          <w:szCs w:val="26"/>
        </w:rPr>
        <w:t>________________________________</w:t>
      </w:r>
    </w:p>
    <w:p w:rsidR="00922BD2" w:rsidRDefault="00922BD2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</w:p>
    <w:p w:rsidR="00922BD2" w:rsidRDefault="00BF4884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Fabiano </w:t>
      </w:r>
      <w:proofErr w:type="spellStart"/>
      <w:r>
        <w:rPr>
          <w:rFonts w:ascii="Book Antiqua" w:hAnsi="Book Antiqua"/>
          <w:sz w:val="26"/>
          <w:szCs w:val="26"/>
        </w:rPr>
        <w:t>Bergmann</w:t>
      </w:r>
      <w:proofErr w:type="spellEnd"/>
      <w:r>
        <w:rPr>
          <w:rFonts w:ascii="Book Antiqua" w:hAnsi="Book Antiqua"/>
          <w:sz w:val="26"/>
          <w:szCs w:val="26"/>
        </w:rPr>
        <w:t xml:space="preserve">______________________________________ </w:t>
      </w:r>
    </w:p>
    <w:p w:rsidR="00922BD2" w:rsidRDefault="00922BD2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</w:p>
    <w:p w:rsidR="00922BD2" w:rsidRDefault="00BF4884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Jones Barbosa da Silva___________________________________</w:t>
      </w:r>
    </w:p>
    <w:p w:rsidR="00922BD2" w:rsidRDefault="00922BD2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</w:p>
    <w:p w:rsidR="00922BD2" w:rsidRDefault="00BF4884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Lisandra </w:t>
      </w:r>
      <w:proofErr w:type="spellStart"/>
      <w:r>
        <w:rPr>
          <w:rFonts w:ascii="Book Antiqua" w:hAnsi="Book Antiqua"/>
          <w:sz w:val="26"/>
          <w:szCs w:val="26"/>
        </w:rPr>
        <w:t>Quinot</w:t>
      </w:r>
      <w:proofErr w:type="spellEnd"/>
      <w:r>
        <w:rPr>
          <w:rFonts w:ascii="Book Antiqua" w:hAnsi="Book Antiqua"/>
          <w:sz w:val="26"/>
          <w:szCs w:val="26"/>
        </w:rPr>
        <w:t xml:space="preserve"> </w:t>
      </w:r>
      <w:proofErr w:type="spellStart"/>
      <w:r>
        <w:rPr>
          <w:rFonts w:ascii="Book Antiqua" w:hAnsi="Book Antiqua"/>
          <w:sz w:val="26"/>
          <w:szCs w:val="26"/>
        </w:rPr>
        <w:t>Persch</w:t>
      </w:r>
      <w:proofErr w:type="spellEnd"/>
      <w:r>
        <w:rPr>
          <w:rFonts w:ascii="Book Antiqua" w:hAnsi="Book Antiqua"/>
          <w:sz w:val="26"/>
          <w:szCs w:val="26"/>
        </w:rPr>
        <w:t>__________________________________</w:t>
      </w:r>
    </w:p>
    <w:p w:rsidR="00922BD2" w:rsidRDefault="00922BD2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</w:p>
    <w:p w:rsidR="00922BD2" w:rsidRDefault="00BF4884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  <w:proofErr w:type="spellStart"/>
      <w:r>
        <w:rPr>
          <w:rFonts w:ascii="Book Antiqua" w:hAnsi="Book Antiqua"/>
          <w:sz w:val="26"/>
          <w:szCs w:val="26"/>
        </w:rPr>
        <w:t>Lorival</w:t>
      </w:r>
      <w:proofErr w:type="spellEnd"/>
      <w:r>
        <w:rPr>
          <w:rFonts w:ascii="Book Antiqua" w:hAnsi="Book Antiqua"/>
          <w:sz w:val="26"/>
          <w:szCs w:val="26"/>
        </w:rPr>
        <w:t xml:space="preserve"> </w:t>
      </w:r>
      <w:proofErr w:type="spellStart"/>
      <w:r>
        <w:rPr>
          <w:rFonts w:ascii="Book Antiqua" w:hAnsi="Book Antiqua"/>
          <w:sz w:val="26"/>
          <w:szCs w:val="26"/>
        </w:rPr>
        <w:t>Ewerling</w:t>
      </w:r>
      <w:proofErr w:type="spellEnd"/>
      <w:r>
        <w:rPr>
          <w:rFonts w:ascii="Book Antiqua" w:hAnsi="Book Antiqua"/>
          <w:sz w:val="26"/>
          <w:szCs w:val="26"/>
        </w:rPr>
        <w:t xml:space="preserve"> dos Santos Silveira_______________________</w:t>
      </w:r>
    </w:p>
    <w:p w:rsidR="00922BD2" w:rsidRDefault="00922BD2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</w:p>
    <w:p w:rsidR="00922BD2" w:rsidRDefault="00BF4884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Paula Daiana Thomas____________________________________</w:t>
      </w:r>
    </w:p>
    <w:p w:rsidR="00922BD2" w:rsidRDefault="00922BD2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</w:p>
    <w:p w:rsidR="00922BD2" w:rsidRDefault="00BF4884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  <w:proofErr w:type="spellStart"/>
      <w:r>
        <w:rPr>
          <w:rFonts w:ascii="Book Antiqua" w:hAnsi="Book Antiqua"/>
          <w:sz w:val="26"/>
          <w:szCs w:val="26"/>
        </w:rPr>
        <w:t>Ramatis</w:t>
      </w:r>
      <w:proofErr w:type="spellEnd"/>
      <w:r>
        <w:rPr>
          <w:rFonts w:ascii="Book Antiqua" w:hAnsi="Book Antiqua"/>
          <w:sz w:val="26"/>
          <w:szCs w:val="26"/>
        </w:rPr>
        <w:t xml:space="preserve"> </w:t>
      </w:r>
      <w:proofErr w:type="spellStart"/>
      <w:r>
        <w:rPr>
          <w:rFonts w:ascii="Book Antiqua" w:hAnsi="Book Antiqua"/>
          <w:sz w:val="26"/>
          <w:szCs w:val="26"/>
        </w:rPr>
        <w:t>Birnfeld</w:t>
      </w:r>
      <w:proofErr w:type="spellEnd"/>
      <w:r>
        <w:rPr>
          <w:rFonts w:ascii="Book Antiqua" w:hAnsi="Book Antiqua"/>
          <w:sz w:val="26"/>
          <w:szCs w:val="26"/>
        </w:rPr>
        <w:t xml:space="preserve"> de Oliveira______________________________</w:t>
      </w:r>
    </w:p>
    <w:p w:rsidR="00922BD2" w:rsidRDefault="00922BD2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</w:p>
    <w:p w:rsidR="00922BD2" w:rsidRDefault="00BF4884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Rosane Maria Cardoso___________________________________</w:t>
      </w:r>
    </w:p>
    <w:p w:rsidR="00922BD2" w:rsidRDefault="00922BD2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</w:p>
    <w:p w:rsidR="00922BD2" w:rsidRDefault="00BF4884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  <w:proofErr w:type="spellStart"/>
      <w:r>
        <w:rPr>
          <w:rFonts w:ascii="Book Antiqua" w:hAnsi="Book Antiqua"/>
          <w:sz w:val="26"/>
          <w:szCs w:val="26"/>
        </w:rPr>
        <w:t>Oilquer</w:t>
      </w:r>
      <w:proofErr w:type="spellEnd"/>
      <w:r>
        <w:rPr>
          <w:rFonts w:ascii="Book Antiqua" w:hAnsi="Book Antiqua"/>
          <w:sz w:val="26"/>
          <w:szCs w:val="26"/>
        </w:rPr>
        <w:t xml:space="preserve"> João Soares dos Santos____________________________</w:t>
      </w:r>
    </w:p>
    <w:p w:rsidR="00922BD2" w:rsidRDefault="00922BD2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</w:p>
    <w:p w:rsidR="00922BD2" w:rsidRDefault="00BF4884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  <w:proofErr w:type="spellStart"/>
      <w:r>
        <w:rPr>
          <w:rFonts w:ascii="Book Antiqua" w:hAnsi="Book Antiqua"/>
          <w:sz w:val="26"/>
          <w:szCs w:val="26"/>
        </w:rPr>
        <w:t>Vanderlan</w:t>
      </w:r>
      <w:proofErr w:type="spellEnd"/>
      <w:r>
        <w:rPr>
          <w:rFonts w:ascii="Book Antiqua" w:hAnsi="Book Antiqua"/>
          <w:sz w:val="26"/>
          <w:szCs w:val="26"/>
        </w:rPr>
        <w:t xml:space="preserve"> Marques Pereira________________________________</w:t>
      </w:r>
    </w:p>
    <w:p w:rsidR="00922BD2" w:rsidRDefault="00922BD2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</w:p>
    <w:p w:rsidR="00922BD2" w:rsidRDefault="00BF4884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Waldir Blau_____________________________________________</w:t>
      </w:r>
    </w:p>
    <w:p w:rsidR="00922BD2" w:rsidRDefault="00922BD2">
      <w:pPr>
        <w:pStyle w:val="Standard"/>
        <w:tabs>
          <w:tab w:val="left" w:pos="4710"/>
          <w:tab w:val="left" w:pos="4950"/>
        </w:tabs>
        <w:jc w:val="both"/>
        <w:rPr>
          <w:rFonts w:ascii="Book Antiqua" w:hAnsi="Book Antiqua"/>
          <w:sz w:val="26"/>
          <w:szCs w:val="26"/>
        </w:rPr>
      </w:pPr>
    </w:p>
    <w:p w:rsidR="00922BD2" w:rsidRDefault="00922BD2">
      <w:pPr>
        <w:pStyle w:val="Padro"/>
        <w:jc w:val="both"/>
        <w:rPr>
          <w:rFonts w:ascii="Book Antiqua" w:hAnsi="Book Antiqua"/>
          <w:sz w:val="28"/>
          <w:szCs w:val="28"/>
        </w:rPr>
      </w:pPr>
    </w:p>
    <w:p w:rsidR="00922BD2" w:rsidRDefault="00BF4884">
      <w:pPr>
        <w:pStyle w:val="Padro"/>
        <w:ind w:left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Sala Pres.</w:t>
      </w:r>
      <w:r w:rsidR="00A1235B">
        <w:rPr>
          <w:rFonts w:ascii="Book Antiqua" w:hAnsi="Book Antiqua"/>
          <w:sz w:val="28"/>
          <w:szCs w:val="28"/>
        </w:rPr>
        <w:t xml:space="preserve"> Tancredo de Almeida </w:t>
      </w:r>
      <w:proofErr w:type="gramStart"/>
      <w:r w:rsidR="00A1235B">
        <w:rPr>
          <w:rFonts w:ascii="Book Antiqua" w:hAnsi="Book Antiqua"/>
          <w:sz w:val="28"/>
          <w:szCs w:val="28"/>
        </w:rPr>
        <w:t xml:space="preserve">Neves,   </w:t>
      </w:r>
      <w:proofErr w:type="gramEnd"/>
      <w:r w:rsidR="00A1235B">
        <w:rPr>
          <w:rFonts w:ascii="Book Antiqua" w:hAnsi="Book Antiqua"/>
          <w:sz w:val="28"/>
          <w:szCs w:val="28"/>
        </w:rPr>
        <w:t>16</w:t>
      </w:r>
      <w:r>
        <w:rPr>
          <w:rFonts w:ascii="Book Antiqua" w:hAnsi="Book Antiqua"/>
          <w:sz w:val="28"/>
          <w:szCs w:val="28"/>
        </w:rPr>
        <w:t xml:space="preserve"> de  JANEIRO de 2026.</w:t>
      </w:r>
    </w:p>
    <w:p w:rsidR="00922BD2" w:rsidRDefault="00BF4884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</w:p>
    <w:p w:rsidR="00922BD2" w:rsidRDefault="00922BD2">
      <w:pPr>
        <w:rPr>
          <w:rFonts w:ascii="Book Antiqua" w:hAnsi="Book Antiqua"/>
          <w:sz w:val="26"/>
          <w:szCs w:val="26"/>
        </w:rPr>
      </w:pPr>
    </w:p>
    <w:p w:rsidR="00922BD2" w:rsidRDefault="00922BD2">
      <w:pPr>
        <w:rPr>
          <w:rFonts w:ascii="Book Antiqua" w:hAnsi="Book Antiqua"/>
          <w:sz w:val="26"/>
          <w:szCs w:val="26"/>
        </w:rPr>
      </w:pPr>
    </w:p>
    <w:p w:rsidR="00922BD2" w:rsidRDefault="00BF4884">
      <w:pPr>
        <w:jc w:val="both"/>
        <w:rPr>
          <w:rFonts w:ascii="Book Antiqua" w:hAnsi="Book Antiqua" w:cs="Arial"/>
          <w:sz w:val="26"/>
          <w:szCs w:val="26"/>
        </w:rPr>
      </w:pPr>
      <w:r>
        <w:rPr>
          <w:rFonts w:ascii="Book Antiqua" w:hAnsi="Book Antiqua" w:cs="Arial"/>
          <w:b/>
          <w:bCs/>
          <w:sz w:val="28"/>
          <w:szCs w:val="28"/>
        </w:rPr>
        <w:t xml:space="preserve">                                         OILQUER JOÃO SOARES DOS SANTOS </w:t>
      </w:r>
    </w:p>
    <w:p w:rsidR="00922BD2" w:rsidRDefault="00BF4884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  <w:t xml:space="preserve">                                                       Presidente.</w:t>
      </w:r>
    </w:p>
    <w:p w:rsidR="00922BD2" w:rsidRDefault="00922BD2">
      <w:pPr>
        <w:rPr>
          <w:rFonts w:hint="eastAsia"/>
          <w:sz w:val="26"/>
          <w:szCs w:val="26"/>
        </w:rPr>
      </w:pPr>
    </w:p>
    <w:p w:rsidR="00922BD2" w:rsidRDefault="00922BD2">
      <w:pPr>
        <w:rPr>
          <w:rFonts w:hint="eastAsia"/>
        </w:rPr>
      </w:pPr>
    </w:p>
    <w:p w:rsidR="00922BD2" w:rsidRDefault="00BF4884">
      <w:pPr>
        <w:rPr>
          <w:rFonts w:hint="eastAsia"/>
        </w:rPr>
      </w:pPr>
      <w:r>
        <w:t xml:space="preserve">                                                      </w:t>
      </w:r>
    </w:p>
    <w:sectPr w:rsidR="00922BD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D2"/>
    <w:rsid w:val="005A7B5D"/>
    <w:rsid w:val="00626ABF"/>
    <w:rsid w:val="00863973"/>
    <w:rsid w:val="00922BD2"/>
    <w:rsid w:val="00A1235B"/>
    <w:rsid w:val="00BF4884"/>
    <w:rsid w:val="00FB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C1619-2C7F-4DDC-BCDA-C11E06DE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extbody">
    <w:name w:val="Text body"/>
    <w:basedOn w:val="Normal"/>
    <w:qFormat/>
    <w:pPr>
      <w:spacing w:after="120"/>
      <w:textAlignment w:val="baseline"/>
    </w:pPr>
    <w:rPr>
      <w:rFonts w:eastAsia="Lucida Sans Unicode" w:cs="Tahoma"/>
      <w:color w:val="000000"/>
      <w:lang w:val="pt-PT" w:bidi="en-US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0"/>
      <w:lang w:eastAsia="pt-BR"/>
    </w:rPr>
  </w:style>
  <w:style w:type="paragraph" w:customStyle="1" w:styleId="Padro">
    <w:name w:val="Padrão"/>
    <w:qFormat/>
    <w:rPr>
      <w:rFonts w:ascii="Times New Roman" w:eastAsia="Times New Roman" w:hAnsi="Times New Roman" w:cs="Times New Roman"/>
      <w:sz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7</cp:revision>
  <dcterms:created xsi:type="dcterms:W3CDTF">2026-01-16T20:00:00Z</dcterms:created>
  <dcterms:modified xsi:type="dcterms:W3CDTF">2026-01-16T20:14:00Z</dcterms:modified>
  <dc:language>pt-BR</dc:language>
</cp:coreProperties>
</file>